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E3" w:rsidRDefault="00CF71E3" w:rsidP="00B87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1E3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B87FE3">
        <w:rPr>
          <w:rFonts w:ascii="Times New Roman" w:hAnsi="Times New Roman"/>
          <w:b/>
          <w:sz w:val="28"/>
          <w:szCs w:val="28"/>
        </w:rPr>
        <w:t>учебного предмета «</w:t>
      </w:r>
      <w:proofErr w:type="gramStart"/>
      <w:r w:rsidR="009C0B7D">
        <w:rPr>
          <w:rFonts w:ascii="Times New Roman" w:hAnsi="Times New Roman"/>
          <w:b/>
          <w:sz w:val="28"/>
          <w:szCs w:val="28"/>
        </w:rPr>
        <w:t>Коллективное</w:t>
      </w:r>
      <w:proofErr w:type="gramEnd"/>
      <w:r w:rsidR="009C0B7D">
        <w:rPr>
          <w:rFonts w:ascii="Times New Roman" w:hAnsi="Times New Roman"/>
          <w:b/>
          <w:sz w:val="28"/>
          <w:szCs w:val="28"/>
        </w:rPr>
        <w:t xml:space="preserve"> музицирование</w:t>
      </w:r>
      <w:r w:rsidR="00B87FE3" w:rsidRPr="006153BB">
        <w:rPr>
          <w:rFonts w:ascii="Times New Roman" w:hAnsi="Times New Roman"/>
          <w:b/>
          <w:sz w:val="28"/>
          <w:szCs w:val="28"/>
        </w:rPr>
        <w:t>»</w:t>
      </w:r>
      <w:r w:rsidR="009C0B7D">
        <w:rPr>
          <w:rFonts w:ascii="Times New Roman" w:hAnsi="Times New Roman"/>
          <w:b/>
          <w:sz w:val="28"/>
          <w:szCs w:val="28"/>
        </w:rPr>
        <w:t xml:space="preserve"> </w:t>
      </w:r>
      <w:r w:rsidR="009C0B7D">
        <w:rPr>
          <w:rFonts w:ascii="Times New Roman" w:hAnsi="Times New Roman"/>
          <w:b/>
          <w:sz w:val="28"/>
          <w:szCs w:val="28"/>
        </w:rPr>
        <w:br/>
        <w:t>(вокальный ансамбль)</w:t>
      </w:r>
      <w:r w:rsidR="00082E4E">
        <w:rPr>
          <w:rFonts w:ascii="Times New Roman" w:hAnsi="Times New Roman"/>
          <w:b/>
          <w:sz w:val="28"/>
          <w:szCs w:val="28"/>
        </w:rPr>
        <w:t xml:space="preserve"> </w:t>
      </w:r>
      <w:r w:rsidR="00B87FE3">
        <w:rPr>
          <w:rFonts w:ascii="Times New Roman" w:hAnsi="Times New Roman"/>
          <w:b/>
          <w:sz w:val="28"/>
          <w:szCs w:val="28"/>
        </w:rPr>
        <w:t xml:space="preserve"> дополнительн</w:t>
      </w:r>
      <w:r w:rsidR="009C0B7D">
        <w:rPr>
          <w:rFonts w:ascii="Times New Roman" w:hAnsi="Times New Roman"/>
          <w:b/>
          <w:sz w:val="28"/>
          <w:szCs w:val="28"/>
        </w:rPr>
        <w:t>ых</w:t>
      </w:r>
      <w:r w:rsidR="00B87FE3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="009C0B7D">
        <w:rPr>
          <w:rFonts w:ascii="Times New Roman" w:hAnsi="Times New Roman"/>
          <w:b/>
          <w:sz w:val="28"/>
          <w:szCs w:val="28"/>
        </w:rPr>
        <w:t>ых</w:t>
      </w:r>
      <w:r w:rsidR="00B87FE3">
        <w:rPr>
          <w:rFonts w:ascii="Times New Roman" w:hAnsi="Times New Roman"/>
          <w:b/>
          <w:sz w:val="28"/>
          <w:szCs w:val="28"/>
        </w:rPr>
        <w:t xml:space="preserve"> общеразвивающ</w:t>
      </w:r>
      <w:r w:rsidR="009C0B7D">
        <w:rPr>
          <w:rFonts w:ascii="Times New Roman" w:hAnsi="Times New Roman"/>
          <w:b/>
          <w:sz w:val="28"/>
          <w:szCs w:val="28"/>
        </w:rPr>
        <w:t>их</w:t>
      </w:r>
      <w:r w:rsidR="00B87FE3">
        <w:rPr>
          <w:rFonts w:ascii="Times New Roman" w:hAnsi="Times New Roman"/>
          <w:b/>
          <w:sz w:val="28"/>
          <w:szCs w:val="28"/>
        </w:rPr>
        <w:t xml:space="preserve"> программ в области музыкального искусства</w:t>
      </w:r>
    </w:p>
    <w:p w:rsidR="00082E4E" w:rsidRDefault="00B87FE3" w:rsidP="00082E4E">
      <w:pPr>
        <w:ind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«Вокальное музицирование»</w:t>
      </w:r>
      <w:r w:rsidR="009C0B7D">
        <w:rPr>
          <w:rFonts w:ascii="Times New Roman" w:hAnsi="Times New Roman"/>
          <w:b/>
          <w:sz w:val="36"/>
          <w:szCs w:val="36"/>
        </w:rPr>
        <w:t>, «Сольное пение»</w:t>
      </w:r>
    </w:p>
    <w:p w:rsidR="009C0B7D" w:rsidRPr="00C568BE" w:rsidRDefault="009C0B7D" w:rsidP="00082E4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C23B6C">
        <w:rPr>
          <w:rFonts w:ascii="Times New Roman" w:hAnsi="Times New Roman"/>
          <w:sz w:val="28"/>
          <w:szCs w:val="28"/>
        </w:rPr>
        <w:t>Коллективное музицирование</w:t>
      </w:r>
      <w:r w:rsidRPr="00C568BE">
        <w:rPr>
          <w:rFonts w:ascii="Times New Roman" w:hAnsi="Times New Roman"/>
          <w:sz w:val="28"/>
          <w:szCs w:val="28"/>
        </w:rPr>
        <w:t>» (</w:t>
      </w:r>
      <w:r w:rsidR="00C23B6C">
        <w:rPr>
          <w:rFonts w:ascii="Times New Roman" w:hAnsi="Times New Roman"/>
          <w:sz w:val="28"/>
          <w:szCs w:val="28"/>
        </w:rPr>
        <w:t>вокальный ансамбль</w:t>
      </w:r>
      <w:r w:rsidRPr="00C568BE">
        <w:rPr>
          <w:rFonts w:ascii="Times New Roman" w:hAnsi="Times New Roman"/>
          <w:sz w:val="28"/>
          <w:szCs w:val="28"/>
        </w:rPr>
        <w:t>)  дополнительн</w:t>
      </w:r>
      <w:r w:rsidR="00C23B6C">
        <w:rPr>
          <w:rFonts w:ascii="Times New Roman" w:hAnsi="Times New Roman"/>
          <w:sz w:val="28"/>
          <w:szCs w:val="28"/>
        </w:rPr>
        <w:t>ых</w:t>
      </w:r>
      <w:r w:rsidRPr="00C568BE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C23B6C">
        <w:rPr>
          <w:rFonts w:ascii="Times New Roman" w:hAnsi="Times New Roman"/>
          <w:sz w:val="28"/>
          <w:szCs w:val="28"/>
        </w:rPr>
        <w:t>ых общеразвивающих</w:t>
      </w:r>
      <w:r w:rsidRPr="00C568BE">
        <w:rPr>
          <w:rFonts w:ascii="Times New Roman" w:hAnsi="Times New Roman"/>
          <w:sz w:val="28"/>
          <w:szCs w:val="28"/>
        </w:rPr>
        <w:t xml:space="preserve"> программ в области музыкального искусства </w:t>
      </w:r>
      <w:r w:rsidR="00C23B6C">
        <w:rPr>
          <w:rFonts w:ascii="Times New Roman" w:hAnsi="Times New Roman"/>
          <w:sz w:val="28"/>
          <w:szCs w:val="28"/>
        </w:rPr>
        <w:t xml:space="preserve">«Вокальное музицирование», </w:t>
      </w:r>
      <w:r w:rsidRPr="00C568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Сольное пение</w:t>
      </w:r>
      <w:r w:rsidRPr="00C568BE">
        <w:rPr>
          <w:rFonts w:ascii="Times New Roman" w:hAnsi="Times New Roman"/>
          <w:sz w:val="28"/>
          <w:szCs w:val="28"/>
        </w:rPr>
        <w:t xml:space="preserve">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proofErr w:type="spellStart"/>
      <w:proofErr w:type="gramStart"/>
      <w:r w:rsidRPr="00C568BE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C568BE">
        <w:rPr>
          <w:rFonts w:ascii="Times New Roman" w:hAnsi="Times New Roman"/>
          <w:sz w:val="28"/>
          <w:szCs w:val="28"/>
        </w:rPr>
        <w:t xml:space="preserve"> – хорового</w:t>
      </w:r>
      <w:proofErr w:type="gramEnd"/>
      <w:r w:rsidRPr="00C568BE">
        <w:rPr>
          <w:rFonts w:ascii="Times New Roman" w:hAnsi="Times New Roman"/>
          <w:sz w:val="28"/>
          <w:szCs w:val="28"/>
        </w:rPr>
        <w:t xml:space="preserve"> развития детей в ДМШ №3 г. Северодвинска.</w:t>
      </w:r>
    </w:p>
    <w:p w:rsidR="009C0B7D" w:rsidRPr="00C568BE" w:rsidRDefault="009C0B7D" w:rsidP="009C0B7D">
      <w:pPr>
        <w:pStyle w:val="ae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 xml:space="preserve">Данная программа рассчитана на 5-летний курс обучения детей, поступающих в 1 класс в возрасте от </w:t>
      </w:r>
      <w:r w:rsidR="00C23B6C">
        <w:rPr>
          <w:rFonts w:ascii="Times New Roman" w:hAnsi="Times New Roman"/>
          <w:sz w:val="28"/>
          <w:szCs w:val="28"/>
        </w:rPr>
        <w:t>6,5</w:t>
      </w:r>
      <w:r w:rsidRPr="00C568BE">
        <w:rPr>
          <w:rFonts w:ascii="Times New Roman" w:hAnsi="Times New Roman"/>
          <w:sz w:val="28"/>
          <w:szCs w:val="28"/>
        </w:rPr>
        <w:t xml:space="preserve"> до 12 лет включительно. Она разработана с целью обеспечения возможности с детских лет </w:t>
      </w:r>
      <w:r w:rsidR="00C23B6C">
        <w:rPr>
          <w:rFonts w:ascii="Times New Roman" w:hAnsi="Times New Roman"/>
          <w:sz w:val="28"/>
          <w:szCs w:val="28"/>
        </w:rPr>
        <w:t xml:space="preserve">заложить </w:t>
      </w:r>
      <w:r w:rsidRPr="00C568BE">
        <w:rPr>
          <w:rFonts w:ascii="Times New Roman" w:hAnsi="Times New Roman"/>
          <w:sz w:val="28"/>
          <w:szCs w:val="28"/>
        </w:rPr>
        <w:t xml:space="preserve">основы вокального </w:t>
      </w:r>
      <w:r w:rsidR="00C23B6C">
        <w:rPr>
          <w:rFonts w:ascii="Times New Roman" w:hAnsi="Times New Roman"/>
          <w:sz w:val="28"/>
          <w:szCs w:val="28"/>
        </w:rPr>
        <w:t xml:space="preserve">ансамблевого </w:t>
      </w:r>
      <w:proofErr w:type="gramStart"/>
      <w:r w:rsidR="00C23B6C">
        <w:rPr>
          <w:rFonts w:ascii="Times New Roman" w:hAnsi="Times New Roman"/>
          <w:sz w:val="28"/>
          <w:szCs w:val="28"/>
        </w:rPr>
        <w:t>воспитания</w:t>
      </w:r>
      <w:proofErr w:type="gramEnd"/>
      <w:r w:rsidR="00C23B6C">
        <w:rPr>
          <w:rFonts w:ascii="Times New Roman" w:hAnsi="Times New Roman"/>
          <w:sz w:val="28"/>
          <w:szCs w:val="28"/>
        </w:rPr>
        <w:t xml:space="preserve"> и имеет</w:t>
      </w:r>
      <w:r w:rsidRPr="00C568BE">
        <w:rPr>
          <w:rFonts w:ascii="Times New Roman" w:hAnsi="Times New Roman"/>
          <w:sz w:val="28"/>
          <w:szCs w:val="28"/>
        </w:rPr>
        <w:t xml:space="preserve"> художественно-эстетическую направленность. Учебный предмет </w:t>
      </w:r>
      <w:r w:rsidR="00C23B6C" w:rsidRPr="00C568BE">
        <w:rPr>
          <w:rFonts w:ascii="Times New Roman" w:hAnsi="Times New Roman"/>
          <w:sz w:val="28"/>
          <w:szCs w:val="28"/>
        </w:rPr>
        <w:t>«</w:t>
      </w:r>
      <w:r w:rsidR="00C23B6C">
        <w:rPr>
          <w:rFonts w:ascii="Times New Roman" w:hAnsi="Times New Roman"/>
          <w:sz w:val="28"/>
          <w:szCs w:val="28"/>
        </w:rPr>
        <w:t>Коллективное музицирование</w:t>
      </w:r>
      <w:r w:rsidR="00C23B6C" w:rsidRPr="00C568BE">
        <w:rPr>
          <w:rFonts w:ascii="Times New Roman" w:hAnsi="Times New Roman"/>
          <w:sz w:val="28"/>
          <w:szCs w:val="28"/>
        </w:rPr>
        <w:t>» (</w:t>
      </w:r>
      <w:r w:rsidR="00C23B6C">
        <w:rPr>
          <w:rFonts w:ascii="Times New Roman" w:hAnsi="Times New Roman"/>
          <w:sz w:val="28"/>
          <w:szCs w:val="28"/>
        </w:rPr>
        <w:t>вокальный ансамбль</w:t>
      </w:r>
      <w:r w:rsidR="00C23B6C" w:rsidRPr="00C568BE">
        <w:rPr>
          <w:rFonts w:ascii="Times New Roman" w:hAnsi="Times New Roman"/>
          <w:sz w:val="28"/>
          <w:szCs w:val="28"/>
        </w:rPr>
        <w:t xml:space="preserve">) </w:t>
      </w:r>
      <w:r w:rsidRPr="00C568BE">
        <w:rPr>
          <w:rFonts w:ascii="Times New Roman" w:hAnsi="Times New Roman"/>
          <w:sz w:val="28"/>
          <w:szCs w:val="28"/>
        </w:rPr>
        <w:t xml:space="preserve"> направлен на приобретение детьми знаний, умений и навыков в области вокального искусства, формирование потребностей приобщения к ценностям музыкальной культуры, эстетического воспитания и художественного образования духовно-нравственное развития ученика.  </w:t>
      </w:r>
    </w:p>
    <w:p w:rsidR="009C0B7D" w:rsidRPr="00C568BE" w:rsidRDefault="00C23B6C" w:rsidP="009C0B7D">
      <w:pPr>
        <w:pStyle w:val="ae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Мелкогрупповая</w:t>
      </w:r>
      <w:r w:rsidR="009C0B7D" w:rsidRPr="00C568BE">
        <w:rPr>
          <w:rFonts w:ascii="Times New Roman" w:hAnsi="Times New Roman"/>
          <w:sz w:val="28"/>
          <w:szCs w:val="28"/>
        </w:rPr>
        <w:t xml:space="preserve"> форма занятий в классе вокала дает преподавателю возможность на основе внимательного и всестороннего изучения индивидуальных способностей учеников дифференцированно подходить к вопросам обучения и воспитания. Продолжительность занятий в неделю составляет </w:t>
      </w:r>
      <w:r w:rsidR="009C0B7D">
        <w:rPr>
          <w:rFonts w:ascii="Times New Roman" w:hAnsi="Times New Roman"/>
          <w:sz w:val="28"/>
          <w:szCs w:val="28"/>
        </w:rPr>
        <w:t>1</w:t>
      </w:r>
      <w:r w:rsidR="009C0B7D" w:rsidRPr="00C568BE">
        <w:rPr>
          <w:rFonts w:ascii="Times New Roman" w:hAnsi="Times New Roman"/>
          <w:sz w:val="28"/>
          <w:szCs w:val="28"/>
        </w:rPr>
        <w:t xml:space="preserve"> час.</w:t>
      </w:r>
    </w:p>
    <w:p w:rsidR="00A149FE" w:rsidRDefault="00A149FE" w:rsidP="00D609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2157"/>
        <w:gridCol w:w="654"/>
        <w:gridCol w:w="558"/>
        <w:gridCol w:w="558"/>
        <w:gridCol w:w="609"/>
        <w:gridCol w:w="567"/>
        <w:gridCol w:w="567"/>
        <w:gridCol w:w="709"/>
        <w:gridCol w:w="709"/>
        <w:gridCol w:w="709"/>
        <w:gridCol w:w="708"/>
        <w:gridCol w:w="1276"/>
      </w:tblGrid>
      <w:tr w:rsidR="009C0B7D" w:rsidRPr="008C1144" w:rsidTr="00C23B6C">
        <w:tc>
          <w:tcPr>
            <w:tcW w:w="2157" w:type="dxa"/>
            <w:vAlign w:val="center"/>
          </w:tcPr>
          <w:p w:rsidR="009C0B7D" w:rsidRPr="00C23B6C" w:rsidRDefault="009C0B7D" w:rsidP="009C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</w:t>
            </w:r>
          </w:p>
          <w:p w:rsidR="009C0B7D" w:rsidRPr="00C23B6C" w:rsidRDefault="009C0B7D" w:rsidP="009C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нагрузки,</w:t>
            </w:r>
          </w:p>
          <w:p w:rsidR="009C0B7D" w:rsidRPr="00C23B6C" w:rsidRDefault="009C0B7D" w:rsidP="009C0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6348" w:type="dxa"/>
            <w:gridSpan w:val="10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276" w:type="dxa"/>
            <w:vMerge w:val="restart"/>
          </w:tcPr>
          <w:p w:rsidR="009C0B7D" w:rsidRPr="00C23B6C" w:rsidRDefault="009C0B7D" w:rsidP="009C0B7D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9C0B7D" w:rsidRPr="008C1144" w:rsidTr="00C23B6C">
        <w:tc>
          <w:tcPr>
            <w:tcW w:w="2157" w:type="dxa"/>
            <w:vAlign w:val="center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Годы обучения</w:t>
            </w:r>
          </w:p>
        </w:tc>
        <w:tc>
          <w:tcPr>
            <w:tcW w:w="1212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167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  <w:tc>
          <w:tcPr>
            <w:tcW w:w="1134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  <w:tc>
          <w:tcPr>
            <w:tcW w:w="1418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</w:tc>
        <w:tc>
          <w:tcPr>
            <w:tcW w:w="1417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/>
                <w:b/>
                <w:sz w:val="28"/>
                <w:szCs w:val="28"/>
              </w:rPr>
              <w:t>5 год</w:t>
            </w:r>
          </w:p>
        </w:tc>
        <w:tc>
          <w:tcPr>
            <w:tcW w:w="1276" w:type="dxa"/>
            <w:vMerge/>
          </w:tcPr>
          <w:p w:rsidR="009C0B7D" w:rsidRPr="00C23B6C" w:rsidRDefault="009C0B7D" w:rsidP="009C0B7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B7D" w:rsidRPr="008C1144" w:rsidTr="00C23B6C">
        <w:tc>
          <w:tcPr>
            <w:tcW w:w="2157" w:type="dxa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Полугодия</w:t>
            </w:r>
          </w:p>
        </w:tc>
        <w:tc>
          <w:tcPr>
            <w:tcW w:w="654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9C0B7D" w:rsidRPr="00C23B6C" w:rsidRDefault="009C0B7D" w:rsidP="009C0B7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B7D" w:rsidRPr="008C1144" w:rsidTr="00C23B6C">
        <w:tc>
          <w:tcPr>
            <w:tcW w:w="2157" w:type="dxa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654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Merge/>
          </w:tcPr>
          <w:p w:rsidR="009C0B7D" w:rsidRPr="00C23B6C" w:rsidRDefault="009C0B7D" w:rsidP="009C0B7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B7D" w:rsidRPr="008C1144" w:rsidTr="00C23B6C">
        <w:tc>
          <w:tcPr>
            <w:tcW w:w="2157" w:type="dxa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54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9C0B7D" w:rsidRPr="008C1144" w:rsidTr="00C23B6C">
        <w:tc>
          <w:tcPr>
            <w:tcW w:w="2157" w:type="dxa"/>
          </w:tcPr>
          <w:p w:rsidR="009C0B7D" w:rsidRPr="00C23B6C" w:rsidRDefault="009C0B7D" w:rsidP="009C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12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67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C0B7D" w:rsidRPr="00C23B6C" w:rsidRDefault="009C0B7D" w:rsidP="009C0B7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B6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4E0949" w:rsidRPr="00D60938" w:rsidRDefault="00F53CCD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D60938">
        <w:rPr>
          <w:rFonts w:ascii="Times New Roman" w:hAnsi="Times New Roman" w:cs="Times New Roman"/>
          <w:sz w:val="28"/>
          <w:szCs w:val="28"/>
        </w:rPr>
        <w:t xml:space="preserve">: создание условий для развития и реализации творческого </w:t>
      </w:r>
      <w:proofErr w:type="gramStart"/>
      <w:r w:rsidRPr="00D60938">
        <w:rPr>
          <w:rFonts w:ascii="Times New Roman" w:hAnsi="Times New Roman" w:cs="Times New Roman"/>
          <w:sz w:val="28"/>
          <w:szCs w:val="28"/>
        </w:rPr>
        <w:t>потенциала</w:t>
      </w:r>
      <w:proofErr w:type="gramEnd"/>
      <w:r w:rsidRPr="00D60938">
        <w:rPr>
          <w:rFonts w:ascii="Times New Roman" w:hAnsi="Times New Roman" w:cs="Times New Roman"/>
          <w:sz w:val="28"/>
          <w:szCs w:val="28"/>
        </w:rPr>
        <w:t xml:space="preserve"> обучающихся в области </w:t>
      </w:r>
      <w:r w:rsidR="00C23B6C">
        <w:rPr>
          <w:rFonts w:ascii="Times New Roman" w:hAnsi="Times New Roman" w:cs="Times New Roman"/>
          <w:sz w:val="28"/>
          <w:szCs w:val="28"/>
        </w:rPr>
        <w:t>академического и эстрадног</w:t>
      </w:r>
      <w:r w:rsidRPr="00D60938">
        <w:rPr>
          <w:rFonts w:ascii="Times New Roman" w:hAnsi="Times New Roman" w:cs="Times New Roman"/>
          <w:sz w:val="28"/>
          <w:szCs w:val="28"/>
        </w:rPr>
        <w:t xml:space="preserve">о пения и музыкальной культуры, обучение вокально-техническим и музыкальным навыкам в </w:t>
      </w:r>
      <w:r w:rsidR="00C23B6C">
        <w:rPr>
          <w:rFonts w:ascii="Times New Roman" w:hAnsi="Times New Roman" w:cs="Times New Roman"/>
          <w:sz w:val="28"/>
          <w:szCs w:val="28"/>
        </w:rPr>
        <w:t>вокальном</w:t>
      </w:r>
      <w:r w:rsidRPr="00D60938">
        <w:rPr>
          <w:rFonts w:ascii="Times New Roman" w:hAnsi="Times New Roman" w:cs="Times New Roman"/>
          <w:sz w:val="28"/>
          <w:szCs w:val="28"/>
        </w:rPr>
        <w:t xml:space="preserve"> ансамбле.</w:t>
      </w:r>
    </w:p>
    <w:p w:rsidR="00F53CCD" w:rsidRPr="00C23B6C" w:rsidRDefault="00F53CCD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3CCD" w:rsidRPr="00D60938" w:rsidRDefault="005D58D2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3CCD" w:rsidRPr="00D60938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EA5BD5" w:rsidRPr="00D60938">
        <w:rPr>
          <w:rFonts w:ascii="Times New Roman" w:hAnsi="Times New Roman" w:cs="Times New Roman"/>
          <w:b/>
          <w:sz w:val="28"/>
          <w:szCs w:val="28"/>
        </w:rPr>
        <w:t>:</w:t>
      </w:r>
    </w:p>
    <w:p w:rsidR="00C649A0" w:rsidRPr="00D60938" w:rsidRDefault="00F53CCD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 xml:space="preserve">- овладеть </w:t>
      </w:r>
      <w:proofErr w:type="spellStart"/>
      <w:proofErr w:type="gramStart"/>
      <w:r w:rsidRPr="00D60938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D60938">
        <w:rPr>
          <w:rFonts w:ascii="Times New Roman" w:hAnsi="Times New Roman" w:cs="Times New Roman"/>
          <w:sz w:val="28"/>
          <w:szCs w:val="28"/>
        </w:rPr>
        <w:t xml:space="preserve"> – техническими</w:t>
      </w:r>
      <w:proofErr w:type="gramEnd"/>
      <w:r w:rsidRPr="00D60938"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="00C649A0" w:rsidRPr="00D60938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- познакомить учащихся с разновидностями жанров вокального искусства;                                                 - овладеть навыками сценического мастерства;                                                                           - приобщить к работе в коллективе;                                                                                              - научить работать с микрофоном;                                                                                                           - способствовать формированию эстетического вкуса, познавательного            интереса.</w:t>
      </w:r>
    </w:p>
    <w:p w:rsidR="00C649A0" w:rsidRPr="00D60938" w:rsidRDefault="005D58D2" w:rsidP="00D609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49A0" w:rsidRPr="00D6093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719E0" w:rsidRPr="00D60938" w:rsidRDefault="00C649A0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0938">
        <w:rPr>
          <w:rFonts w:ascii="Times New Roman" w:hAnsi="Times New Roman" w:cs="Times New Roman"/>
          <w:sz w:val="28"/>
          <w:szCs w:val="28"/>
        </w:rPr>
        <w:t>развивать вокальные данные;                                                                                                        - развивать основные музыкальные способности</w:t>
      </w:r>
      <w:r w:rsidR="00E719E0" w:rsidRPr="00D6093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- развивать творческий потенциал;                                                                                                         - развивать эмоциональную восприимчивость, образное мышление, творческое воображение; </w:t>
      </w:r>
      <w:r w:rsidR="00B70407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развивать культуру исполнения и художественный вкус.</w:t>
      </w:r>
      <w:r w:rsidR="00E719E0" w:rsidRPr="00D6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E0" w:rsidRPr="00D60938" w:rsidRDefault="00E719E0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Воспитательные:                                                                                                             </w:t>
      </w:r>
    </w:p>
    <w:p w:rsidR="00B70407" w:rsidRPr="00D60938" w:rsidRDefault="00E719E0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- во</w:t>
      </w:r>
      <w:r w:rsidR="00B70407" w:rsidRPr="00D60938">
        <w:rPr>
          <w:rFonts w:ascii="Times New Roman" w:hAnsi="Times New Roman" w:cs="Times New Roman"/>
          <w:sz w:val="28"/>
          <w:szCs w:val="28"/>
        </w:rPr>
        <w:t>спитывать трудолюбие, чувство товарищества, чувство личной ответственности;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-  воспитывать позитивное отношение к музыкальному  искусству;                                           -  воспитывать чувство патриотизма;                                                                                               -  воспитывать личность, обладающую чув</w:t>
      </w:r>
      <w:r w:rsidR="00B70407" w:rsidRPr="00D60938">
        <w:rPr>
          <w:rFonts w:ascii="Times New Roman" w:hAnsi="Times New Roman" w:cs="Times New Roman"/>
          <w:sz w:val="28"/>
          <w:szCs w:val="28"/>
        </w:rPr>
        <w:t>ством собственного достоинства.</w:t>
      </w:r>
    </w:p>
    <w:p w:rsidR="00B70407" w:rsidRPr="00D60938" w:rsidRDefault="00B70407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sz w:val="28"/>
          <w:szCs w:val="28"/>
        </w:rPr>
        <w:t>Формы проведения промежуточной и итоговой аттестации:</w:t>
      </w:r>
    </w:p>
    <w:p w:rsidR="00AA5AB1" w:rsidRDefault="00B70407" w:rsidP="001A06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0938">
        <w:rPr>
          <w:rFonts w:ascii="Times New Roman" w:hAnsi="Times New Roman" w:cs="Times New Roman"/>
          <w:sz w:val="28"/>
          <w:szCs w:val="28"/>
        </w:rPr>
        <w:t>-анализ успеваемости, отслеживание результатов (наблюдение, диагностика</w:t>
      </w:r>
      <w:r w:rsidR="00F7076B" w:rsidRPr="00D60938">
        <w:rPr>
          <w:rFonts w:ascii="Times New Roman" w:hAnsi="Times New Roman" w:cs="Times New Roman"/>
          <w:sz w:val="28"/>
          <w:szCs w:val="28"/>
        </w:rPr>
        <w:t>);                                                                                                                                                   - контрольные у</w:t>
      </w:r>
      <w:r w:rsidR="008F6D5F" w:rsidRPr="00D60938">
        <w:rPr>
          <w:rFonts w:ascii="Times New Roman" w:hAnsi="Times New Roman" w:cs="Times New Roman"/>
          <w:sz w:val="28"/>
          <w:szCs w:val="28"/>
        </w:rPr>
        <w:t xml:space="preserve">  у</w:t>
      </w:r>
      <w:r w:rsidR="00F7076B" w:rsidRPr="00D60938">
        <w:rPr>
          <w:rFonts w:ascii="Times New Roman" w:hAnsi="Times New Roman" w:cs="Times New Roman"/>
          <w:sz w:val="28"/>
          <w:szCs w:val="28"/>
        </w:rPr>
        <w:t xml:space="preserve">роки;                                                                                                                                             - зачёты;                                                                                                                                                    -  академические концерты;                                                                                                                                                                                                                                         - </w:t>
      </w:r>
      <w:r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F7076B" w:rsidRPr="00D60938">
        <w:rPr>
          <w:rFonts w:ascii="Times New Roman" w:hAnsi="Times New Roman" w:cs="Times New Roman"/>
          <w:sz w:val="28"/>
          <w:szCs w:val="28"/>
        </w:rPr>
        <w:t xml:space="preserve">экзамены; </w:t>
      </w:r>
      <w:r w:rsidR="008F6D5F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исполнение  концертной программы;                                                                                        </w:t>
      </w:r>
      <w:r w:rsidR="008F6D5F" w:rsidRPr="00D60938">
        <w:rPr>
          <w:rFonts w:ascii="Times New Roman" w:hAnsi="Times New Roman" w:cs="Times New Roman"/>
          <w:sz w:val="28"/>
          <w:szCs w:val="28"/>
        </w:rPr>
        <w:lastRenderedPageBreak/>
        <w:t xml:space="preserve">- отчётные и классные концерты;                                                                                                    - конкурсы </w:t>
      </w:r>
      <w:proofErr w:type="gramEnd"/>
    </w:p>
    <w:p w:rsidR="00AA5AB1" w:rsidRPr="00D60938" w:rsidRDefault="00AA5AB1" w:rsidP="00C23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проверки.</w:t>
      </w:r>
    </w:p>
    <w:p w:rsidR="00AA5AB1" w:rsidRPr="00D60938" w:rsidRDefault="00AA5AB1" w:rsidP="00C23B6C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В конце 1</w:t>
      </w:r>
      <w:r w:rsidR="00C23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proofErr w:type="gramStart"/>
      <w:r w:rsidRPr="00D60938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D60938">
        <w:rPr>
          <w:rFonts w:ascii="Times New Roman" w:hAnsi="Times New Roman" w:cs="Times New Roman"/>
          <w:b/>
          <w:sz w:val="28"/>
          <w:szCs w:val="28"/>
        </w:rPr>
        <w:t xml:space="preserve"> обучающие должны</w:t>
      </w:r>
      <w:r w:rsidR="005D58D2" w:rsidRPr="00D6093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60938">
        <w:rPr>
          <w:rFonts w:ascii="Times New Roman" w:hAnsi="Times New Roman" w:cs="Times New Roman"/>
          <w:b/>
          <w:sz w:val="28"/>
          <w:szCs w:val="28"/>
        </w:rPr>
        <w:t>нать</w:t>
      </w:r>
      <w:r w:rsidR="00E93CD3" w:rsidRPr="00D60938">
        <w:rPr>
          <w:rFonts w:ascii="Times New Roman" w:hAnsi="Times New Roman" w:cs="Times New Roman"/>
          <w:sz w:val="28"/>
          <w:szCs w:val="28"/>
        </w:rPr>
        <w:t>:</w:t>
      </w:r>
      <w:r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E93CD3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Общие понятия строения голосового аппарата;</w:t>
      </w:r>
      <w:r w:rsidR="00EB001E" w:rsidRPr="00D60938">
        <w:rPr>
          <w:rFonts w:ascii="Times New Roman" w:hAnsi="Times New Roman" w:cs="Times New Roman"/>
          <w:sz w:val="28"/>
          <w:szCs w:val="28"/>
        </w:rPr>
        <w:t xml:space="preserve"> техника безопасности,</w:t>
      </w:r>
      <w:r w:rsidR="00E93CD3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EB001E" w:rsidRPr="00D60938">
        <w:rPr>
          <w:rFonts w:ascii="Times New Roman" w:hAnsi="Times New Roman" w:cs="Times New Roman"/>
          <w:sz w:val="28"/>
          <w:szCs w:val="28"/>
        </w:rPr>
        <w:t xml:space="preserve">включающая в себя перегрузки и заболевания голосовых связок, </w:t>
      </w:r>
      <w:r w:rsidR="00E93CD3" w:rsidRPr="00D60938">
        <w:rPr>
          <w:rFonts w:ascii="Times New Roman" w:hAnsi="Times New Roman" w:cs="Times New Roman"/>
          <w:sz w:val="28"/>
          <w:szCs w:val="28"/>
        </w:rPr>
        <w:t xml:space="preserve">что такое певческая установка; </w:t>
      </w:r>
      <w:r w:rsidR="00EB001E" w:rsidRPr="00D60938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8171B6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EB001E" w:rsidRPr="00D60938">
        <w:rPr>
          <w:rFonts w:ascii="Times New Roman" w:hAnsi="Times New Roman" w:cs="Times New Roman"/>
          <w:sz w:val="28"/>
          <w:szCs w:val="28"/>
        </w:rPr>
        <w:t>корпуса и головы.</w:t>
      </w:r>
      <w:r w:rsidRPr="00D6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D2" w:rsidRPr="00D60938" w:rsidRDefault="00AA5AB1" w:rsidP="00C23B6C">
      <w:pPr>
        <w:rPr>
          <w:rFonts w:ascii="Times New Roman" w:hAnsi="Times New Roman" w:cs="Times New Roman"/>
          <w:sz w:val="28"/>
          <w:szCs w:val="28"/>
        </w:rPr>
      </w:pPr>
      <w:r w:rsidRPr="00C23B6C">
        <w:rPr>
          <w:rFonts w:ascii="Times New Roman" w:hAnsi="Times New Roman" w:cs="Times New Roman"/>
          <w:b/>
          <w:sz w:val="28"/>
          <w:szCs w:val="28"/>
        </w:rPr>
        <w:t>Уметь:</w:t>
      </w:r>
      <w:r w:rsidR="00C23B6C">
        <w:rPr>
          <w:rFonts w:ascii="Times New Roman" w:hAnsi="Times New Roman" w:cs="Times New Roman"/>
          <w:sz w:val="28"/>
          <w:szCs w:val="28"/>
        </w:rPr>
        <w:br/>
      </w:r>
      <w:r w:rsidR="00EB001E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01E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некоторые дыхательные упражнени</w:t>
      </w:r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системе </w:t>
      </w:r>
      <w:proofErr w:type="spellStart"/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Стрельниковой</w:t>
      </w:r>
      <w:proofErr w:type="spellEnd"/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2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B001E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785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EB001E" w:rsidRPr="00D609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речевые интонации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певческого звука;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3B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018F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формировать певческую позицию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ользоваться упражнениями </w:t>
      </w:r>
      <w:r w:rsidR="00461785" w:rsidRPr="00D60938">
        <w:rPr>
          <w:rFonts w:ascii="Times New Roman" w:hAnsi="Times New Roman" w:cs="Times New Roman"/>
          <w:sz w:val="28"/>
          <w:szCs w:val="28"/>
          <w:lang w:eastAsia="ru-RU"/>
        </w:rPr>
        <w:t>на освобождение гортани и снятия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мышечного </w:t>
      </w:r>
      <w:r w:rsidR="00F74F22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3B6C">
        <w:rPr>
          <w:rFonts w:ascii="Times New Roman" w:hAnsi="Times New Roman" w:cs="Times New Roman"/>
          <w:sz w:val="28"/>
          <w:szCs w:val="28"/>
          <w:lang w:eastAsia="ru-RU"/>
        </w:rPr>
        <w:t>напряжения;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-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461785" w:rsidRPr="00D60938">
        <w:rPr>
          <w:rFonts w:ascii="Times New Roman" w:hAnsi="Times New Roman" w:cs="Times New Roman"/>
          <w:sz w:val="28"/>
          <w:szCs w:val="28"/>
          <w:lang w:eastAsia="ru-RU"/>
        </w:rPr>
        <w:t>говаривать тексты в ритме песен;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61785" w:rsidRPr="00D609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следить за чисто</w:t>
      </w:r>
      <w:r w:rsidR="00461785" w:rsidRPr="00D60938">
        <w:rPr>
          <w:rFonts w:ascii="Times New Roman" w:hAnsi="Times New Roman" w:cs="Times New Roman"/>
          <w:sz w:val="28"/>
          <w:szCs w:val="28"/>
          <w:lang w:eastAsia="ru-RU"/>
        </w:rPr>
        <w:t>той интонации;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- исполнять короткие песенки и </w:t>
      </w:r>
      <w:proofErr w:type="spellStart"/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>песенки-попевки</w:t>
      </w:r>
      <w:proofErr w:type="spellEnd"/>
      <w:r w:rsidR="00EB001E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под аккомпанемент концертмейст</w:t>
      </w:r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>ера и фонограмму без микрофона</w:t>
      </w:r>
      <w:proofErr w:type="gramStart"/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5794" w:rsidRPr="00D60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61785" w:rsidRPr="00D609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09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938">
        <w:rPr>
          <w:rFonts w:ascii="Times New Roman" w:hAnsi="Times New Roman" w:cs="Times New Roman"/>
          <w:sz w:val="28"/>
          <w:szCs w:val="28"/>
        </w:rPr>
        <w:t>равильно применять певческую установку в поло</w:t>
      </w:r>
      <w:r w:rsidR="00EB001E" w:rsidRPr="00D60938">
        <w:rPr>
          <w:rFonts w:ascii="Times New Roman" w:hAnsi="Times New Roman" w:cs="Times New Roman"/>
          <w:sz w:val="28"/>
          <w:szCs w:val="28"/>
        </w:rPr>
        <w:t>жении стоя и сидя</w:t>
      </w:r>
      <w:r w:rsidR="005D58D2" w:rsidRPr="00D60938">
        <w:rPr>
          <w:rFonts w:ascii="Times New Roman" w:hAnsi="Times New Roman" w:cs="Times New Roman"/>
          <w:sz w:val="28"/>
          <w:szCs w:val="28"/>
        </w:rPr>
        <w:t>;                                                              - использовать простейшие  физические упражнения во время пения.</w:t>
      </w:r>
    </w:p>
    <w:p w:rsidR="00AB2573" w:rsidRDefault="00AB257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6093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proofErr w:type="gramStart"/>
      <w:r w:rsidRPr="00D60938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D60938">
        <w:rPr>
          <w:rFonts w:ascii="Times New Roman" w:hAnsi="Times New Roman" w:cs="Times New Roman"/>
          <w:b/>
          <w:sz w:val="28"/>
          <w:szCs w:val="28"/>
        </w:rPr>
        <w:t xml:space="preserve"> обучающие должны знать</w:t>
      </w:r>
      <w:r w:rsidRPr="00D6093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5D58D2" w:rsidRPr="00D60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1949E3" w:rsidRPr="00D60938">
        <w:rPr>
          <w:rFonts w:ascii="Times New Roman" w:hAnsi="Times New Roman" w:cs="Times New Roman"/>
          <w:sz w:val="28"/>
          <w:szCs w:val="28"/>
        </w:rPr>
        <w:t>М</w:t>
      </w:r>
      <w:r w:rsidR="005D58D2" w:rsidRPr="00D60938">
        <w:rPr>
          <w:rFonts w:ascii="Times New Roman" w:hAnsi="Times New Roman" w:cs="Times New Roman"/>
          <w:sz w:val="28"/>
          <w:szCs w:val="28"/>
        </w:rPr>
        <w:t xml:space="preserve">еханизм работы голосового аппарата. Способы 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8D2" w:rsidRPr="00D60938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5D58D2" w:rsidRPr="00D60938">
        <w:rPr>
          <w:rFonts w:ascii="Times New Roman" w:hAnsi="Times New Roman" w:cs="Times New Roman"/>
          <w:sz w:val="28"/>
          <w:szCs w:val="28"/>
        </w:rPr>
        <w:t>: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1949E3" w:rsidRPr="00D60938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, </w:t>
      </w:r>
      <w:r w:rsidR="001949E3" w:rsidRPr="00D6093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, </w:t>
      </w:r>
      <w:r w:rsidR="001949E3" w:rsidRPr="00D60938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1949E3" w:rsidRPr="00D6093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1949E3" w:rsidRPr="00D60938">
        <w:rPr>
          <w:rFonts w:ascii="Times New Roman" w:hAnsi="Times New Roman" w:cs="Times New Roman"/>
          <w:sz w:val="28"/>
          <w:szCs w:val="28"/>
        </w:rPr>
        <w:t>.</w:t>
      </w:r>
      <w:r w:rsidR="005D58D2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1949E3" w:rsidRPr="00D60938">
        <w:rPr>
          <w:rFonts w:ascii="Times New Roman" w:hAnsi="Times New Roman" w:cs="Times New Roman"/>
          <w:sz w:val="28"/>
          <w:szCs w:val="28"/>
        </w:rPr>
        <w:t xml:space="preserve">Что такое -  дикции, унисон, динамика, фразировка.                             </w:t>
      </w:r>
    </w:p>
    <w:p w:rsidR="00312D16" w:rsidRPr="00D60938" w:rsidRDefault="001949E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Уметь:                                                                                                                                             </w:t>
      </w:r>
      <w:proofErr w:type="gramStart"/>
      <w:r w:rsidR="003B108C" w:rsidRPr="00D6093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B108C" w:rsidRPr="00D60938">
        <w:rPr>
          <w:rFonts w:ascii="Times New Roman" w:hAnsi="Times New Roman" w:cs="Times New Roman"/>
          <w:sz w:val="28"/>
          <w:szCs w:val="28"/>
        </w:rPr>
        <w:t xml:space="preserve">равильно формировать и интонировать гласные, а также гласные в сочетании с согласными,                                                                                                                    - следить за чистотой интонации;                                                                                                             - не форсировать звук, стремиться к естественной вокализации;                                           - выравнивать звучность гласных, чётко произносить согласные;                                                               работать нал выразительностью звука.                                                                                         </w:t>
      </w:r>
    </w:p>
    <w:p w:rsidR="001949E3" w:rsidRPr="00D60938" w:rsidRDefault="00AB257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6093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proofErr w:type="gramStart"/>
      <w:r w:rsidRPr="00D60938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D60938">
        <w:rPr>
          <w:rFonts w:ascii="Times New Roman" w:hAnsi="Times New Roman" w:cs="Times New Roman"/>
          <w:b/>
          <w:sz w:val="28"/>
          <w:szCs w:val="28"/>
        </w:rPr>
        <w:t xml:space="preserve"> обучающие должны знать</w:t>
      </w:r>
      <w:r w:rsidRPr="00D6093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312D16" w:rsidRPr="00D60938">
        <w:rPr>
          <w:rFonts w:ascii="Times New Roman" w:hAnsi="Times New Roman" w:cs="Times New Roman"/>
          <w:b/>
          <w:sz w:val="28"/>
          <w:szCs w:val="28"/>
        </w:rPr>
        <w:t>-</w:t>
      </w:r>
      <w:r w:rsidR="006148E4" w:rsidRPr="00D6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D16" w:rsidRPr="00D60938">
        <w:rPr>
          <w:rFonts w:ascii="Times New Roman" w:hAnsi="Times New Roman" w:cs="Times New Roman"/>
          <w:sz w:val="28"/>
          <w:szCs w:val="28"/>
        </w:rPr>
        <w:t xml:space="preserve">основные правила гигиены певческого голоса;                                                                                                                               </w:t>
      </w:r>
      <w:r w:rsidR="006148E4" w:rsidRPr="00D60938">
        <w:rPr>
          <w:rFonts w:ascii="Times New Roman" w:hAnsi="Times New Roman" w:cs="Times New Roman"/>
          <w:sz w:val="28"/>
          <w:szCs w:val="28"/>
        </w:rPr>
        <w:t xml:space="preserve">- </w:t>
      </w:r>
      <w:r w:rsidR="00312D16" w:rsidRPr="00D60938">
        <w:rPr>
          <w:rFonts w:ascii="Times New Roman" w:hAnsi="Times New Roman" w:cs="Times New Roman"/>
          <w:sz w:val="28"/>
          <w:szCs w:val="28"/>
        </w:rPr>
        <w:t xml:space="preserve">понятие темпа;                                                                                                                                           </w:t>
      </w:r>
      <w:r w:rsidR="006148E4" w:rsidRPr="00D60938">
        <w:rPr>
          <w:rFonts w:ascii="Times New Roman" w:hAnsi="Times New Roman" w:cs="Times New Roman"/>
          <w:sz w:val="28"/>
          <w:szCs w:val="28"/>
        </w:rPr>
        <w:t xml:space="preserve">- первоначальные навыки повеления на сцене;                                                                                            - что такое сценический образ и сценическая культура. </w:t>
      </w:r>
      <w:bookmarkStart w:id="0" w:name="_GoBack"/>
      <w:bookmarkEnd w:id="0"/>
    </w:p>
    <w:p w:rsidR="003302E3" w:rsidRPr="00D60938" w:rsidRDefault="006148E4" w:rsidP="001A065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Уметь:                                                                                                                                                                        </w:t>
      </w:r>
      <w:r w:rsidR="001B763D" w:rsidRPr="00D609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0938">
        <w:rPr>
          <w:rFonts w:ascii="Times New Roman" w:hAnsi="Times New Roman" w:cs="Times New Roman"/>
          <w:sz w:val="28"/>
          <w:szCs w:val="28"/>
        </w:rPr>
        <w:t xml:space="preserve">в работе над произведениями добиваться смыслового единства </w:t>
      </w:r>
      <w:r w:rsidR="001B763D" w:rsidRPr="00D60938">
        <w:rPr>
          <w:rFonts w:ascii="Times New Roman" w:hAnsi="Times New Roman" w:cs="Times New Roman"/>
          <w:sz w:val="28"/>
          <w:szCs w:val="28"/>
        </w:rPr>
        <w:t xml:space="preserve">текста и музыки, осваивая приём плавного и гибкого </w:t>
      </w:r>
      <w:proofErr w:type="spellStart"/>
      <w:r w:rsidR="001B763D" w:rsidRPr="00D60938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1B763D" w:rsidRPr="00D60938">
        <w:rPr>
          <w:rFonts w:ascii="Times New Roman" w:hAnsi="Times New Roman" w:cs="Times New Roman"/>
          <w:sz w:val="28"/>
          <w:szCs w:val="28"/>
        </w:rPr>
        <w:t xml:space="preserve">;                                             - исполнять переходные ноты, сглаживать регистры;                                                          - выравнивать звучание по всему диапазону;                                                                    - развивать чёткую дикцию;                                                                                                                                 </w:t>
      </w:r>
      <w:r w:rsidR="003302E3" w:rsidRPr="00D60938">
        <w:rPr>
          <w:rFonts w:ascii="Times New Roman" w:hAnsi="Times New Roman" w:cs="Times New Roman"/>
          <w:sz w:val="28"/>
          <w:szCs w:val="28"/>
        </w:rPr>
        <w:t>- чувствовать движение мелодии и кульминацию  в исполняемых произведениях;                                                                                                                       - выполнять простейшие исполн</w:t>
      </w:r>
      <w:r w:rsidR="002A59BF" w:rsidRPr="00D60938">
        <w:rPr>
          <w:rFonts w:ascii="Times New Roman" w:hAnsi="Times New Roman" w:cs="Times New Roman"/>
          <w:sz w:val="28"/>
          <w:szCs w:val="28"/>
        </w:rPr>
        <w:t xml:space="preserve">ительские задачи;                                                                   - исполнять произведения с элементами 2-х </w:t>
      </w:r>
      <w:proofErr w:type="spellStart"/>
      <w:r w:rsidR="002A59BF" w:rsidRPr="00D60938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 w:rsidR="002A59BF" w:rsidRPr="00D60938">
        <w:rPr>
          <w:rFonts w:ascii="Times New Roman" w:hAnsi="Times New Roman" w:cs="Times New Roman"/>
          <w:sz w:val="28"/>
          <w:szCs w:val="28"/>
        </w:rPr>
        <w:t>.</w:t>
      </w:r>
    </w:p>
    <w:p w:rsidR="004306E8" w:rsidRPr="00D60938" w:rsidRDefault="00AB2573" w:rsidP="001A065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60938">
        <w:rPr>
          <w:rFonts w:ascii="Times New Roman" w:hAnsi="Times New Roman" w:cs="Times New Roman"/>
          <w:b/>
          <w:sz w:val="28"/>
          <w:szCs w:val="28"/>
        </w:rPr>
        <w:t>года обучения обучающие должны знать</w:t>
      </w:r>
      <w:r w:rsidRPr="00D6093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2A59BF" w:rsidRPr="00D60938">
        <w:rPr>
          <w:rFonts w:ascii="Times New Roman" w:hAnsi="Times New Roman" w:cs="Times New Roman"/>
          <w:sz w:val="28"/>
          <w:szCs w:val="28"/>
        </w:rPr>
        <w:t>-</w:t>
      </w:r>
      <w:r w:rsidR="004B3E4B" w:rsidRPr="00D60938">
        <w:rPr>
          <w:rFonts w:ascii="Times New Roman" w:hAnsi="Times New Roman" w:cs="Times New Roman"/>
          <w:sz w:val="28"/>
          <w:szCs w:val="28"/>
        </w:rPr>
        <w:t xml:space="preserve"> понятие цепного дыхания;</w:t>
      </w:r>
      <w:r w:rsidR="002A59BF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- что такое :</w:t>
      </w:r>
      <w:r w:rsidR="004B3E4B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2A59BF" w:rsidRPr="00D60938">
        <w:rPr>
          <w:rFonts w:ascii="Times New Roman" w:hAnsi="Times New Roman" w:cs="Times New Roman"/>
          <w:sz w:val="28"/>
          <w:szCs w:val="28"/>
        </w:rPr>
        <w:t xml:space="preserve">диапазон, регистр, </w:t>
      </w:r>
      <w:r w:rsidR="004B3E4B" w:rsidRPr="00D60938">
        <w:rPr>
          <w:rFonts w:ascii="Times New Roman" w:hAnsi="Times New Roman" w:cs="Times New Roman"/>
          <w:sz w:val="28"/>
          <w:szCs w:val="28"/>
        </w:rPr>
        <w:t xml:space="preserve">тесситура;                                                                                         </w:t>
      </w:r>
      <w:proofErr w:type="gramStart"/>
      <w:r w:rsidR="004B3E4B" w:rsidRPr="00D6093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4B3E4B" w:rsidRPr="00D60938">
        <w:rPr>
          <w:rFonts w:ascii="Times New Roman" w:hAnsi="Times New Roman" w:cs="Times New Roman"/>
          <w:sz w:val="28"/>
          <w:szCs w:val="28"/>
        </w:rPr>
        <w:t>рфоэпия в пении;                                                                                                                              -</w:t>
      </w:r>
      <w:r w:rsidR="00084A37" w:rsidRPr="00D60938">
        <w:rPr>
          <w:rFonts w:ascii="Times New Roman" w:hAnsi="Times New Roman" w:cs="Times New Roman"/>
          <w:sz w:val="28"/>
          <w:szCs w:val="28"/>
        </w:rPr>
        <w:t>микрофоны различных модификаций;                                                                                                       - понятие партитуры.</w:t>
      </w:r>
      <w:r w:rsidR="002A59BF" w:rsidRPr="00D609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3E4B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B3E4B" w:rsidRPr="00D60938" w:rsidRDefault="004B3E4B" w:rsidP="00707CB0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Start"/>
      <w:r w:rsidR="002A59BF" w:rsidRPr="00D60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3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60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A59BF" w:rsidRPr="00D609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59BF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3302E3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609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06E8" w:rsidRPr="00D60938">
        <w:rPr>
          <w:rFonts w:ascii="Times New Roman" w:hAnsi="Times New Roman" w:cs="Times New Roman"/>
          <w:sz w:val="28"/>
          <w:szCs w:val="28"/>
        </w:rPr>
        <w:t xml:space="preserve">- </w:t>
      </w:r>
      <w:r w:rsidRPr="00D60938">
        <w:rPr>
          <w:rFonts w:ascii="Times New Roman" w:hAnsi="Times New Roman" w:cs="Times New Roman"/>
          <w:sz w:val="28"/>
          <w:szCs w:val="28"/>
        </w:rPr>
        <w:t xml:space="preserve">правильно распределить дыхание в длинных фразах, используя цепное дыхание;                                                                                                                                                - исполнять 2-х </w:t>
      </w:r>
      <w:proofErr w:type="spellStart"/>
      <w:r w:rsidRPr="00D60938">
        <w:rPr>
          <w:rFonts w:ascii="Times New Roman" w:hAnsi="Times New Roman" w:cs="Times New Roman"/>
          <w:sz w:val="28"/>
          <w:szCs w:val="28"/>
        </w:rPr>
        <w:t>голосные</w:t>
      </w:r>
      <w:proofErr w:type="spellEnd"/>
      <w:r w:rsidRPr="00D60938">
        <w:rPr>
          <w:rFonts w:ascii="Times New Roman" w:hAnsi="Times New Roman" w:cs="Times New Roman"/>
          <w:sz w:val="28"/>
          <w:szCs w:val="28"/>
        </w:rPr>
        <w:t xml:space="preserve"> произведения с использованием </w:t>
      </w:r>
      <w:r w:rsidR="001943A1" w:rsidRPr="00D60938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1943A1" w:rsidRPr="00D60938">
        <w:rPr>
          <w:rFonts w:ascii="Times New Roman" w:hAnsi="Times New Roman" w:cs="Times New Roman"/>
          <w:sz w:val="28"/>
          <w:szCs w:val="28"/>
        </w:rPr>
        <w:t>консонирующих</w:t>
      </w:r>
      <w:proofErr w:type="spellEnd"/>
      <w:r w:rsidR="001943A1" w:rsidRPr="00D60938">
        <w:rPr>
          <w:rFonts w:ascii="Times New Roman" w:hAnsi="Times New Roman" w:cs="Times New Roman"/>
          <w:sz w:val="28"/>
          <w:szCs w:val="28"/>
        </w:rPr>
        <w:t xml:space="preserve">  интервалов, умение вслушиваться в аккордовую партитуру и слышать её различные голоса;                                                                                                    - уметь исполнять и определять характерные черты музыкального образа </w:t>
      </w:r>
      <w:r w:rsidR="003302E3" w:rsidRPr="00D60938">
        <w:rPr>
          <w:rFonts w:ascii="Times New Roman" w:hAnsi="Times New Roman" w:cs="Times New Roman"/>
          <w:sz w:val="28"/>
          <w:szCs w:val="28"/>
        </w:rPr>
        <w:t xml:space="preserve"> </w:t>
      </w:r>
      <w:r w:rsidR="001943A1" w:rsidRPr="00D60938">
        <w:rPr>
          <w:rFonts w:ascii="Times New Roman" w:hAnsi="Times New Roman" w:cs="Times New Roman"/>
          <w:sz w:val="28"/>
          <w:szCs w:val="28"/>
        </w:rPr>
        <w:t xml:space="preserve">в связи с его принадлежностью к лирике, драме, эпосу;                                                                      - импровизировать движения под музыку, использовать элементарные навыки ритмики в исполнительском и сценическом мастерстве. </w:t>
      </w:r>
      <w:r w:rsidR="003302E3" w:rsidRPr="00D60938">
        <w:rPr>
          <w:rFonts w:ascii="Times New Roman" w:hAnsi="Times New Roman" w:cs="Times New Roman"/>
          <w:sz w:val="28"/>
          <w:szCs w:val="28"/>
        </w:rPr>
        <w:t xml:space="preserve">      </w:t>
      </w:r>
      <w:r w:rsidR="006148E4" w:rsidRPr="00D6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B5133" w:rsidRPr="00D60938" w:rsidRDefault="00AB2573" w:rsidP="001A0655">
      <w:pPr>
        <w:rPr>
          <w:rFonts w:ascii="Times New Roman" w:hAnsi="Times New Roman" w:cs="Times New Roman"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6093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proofErr w:type="gramStart"/>
      <w:r w:rsidRPr="00D60938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D60938">
        <w:rPr>
          <w:rFonts w:ascii="Times New Roman" w:hAnsi="Times New Roman" w:cs="Times New Roman"/>
          <w:b/>
          <w:sz w:val="28"/>
          <w:szCs w:val="28"/>
        </w:rPr>
        <w:t xml:space="preserve"> обучающие должны знать</w:t>
      </w:r>
      <w:r w:rsidRPr="00D6093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084A37" w:rsidRPr="00D60938">
        <w:rPr>
          <w:rFonts w:ascii="Times New Roman" w:hAnsi="Times New Roman" w:cs="Times New Roman"/>
          <w:sz w:val="28"/>
          <w:szCs w:val="28"/>
        </w:rPr>
        <w:t xml:space="preserve">- виды, форы, жанры ансамблей;                                                                                                                - что такое </w:t>
      </w:r>
      <w:r w:rsidR="00084A37" w:rsidRPr="00D609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4A37" w:rsidRPr="00D60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A37" w:rsidRPr="00D60938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084A37" w:rsidRPr="00D60938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-</w:t>
      </w:r>
      <w:r w:rsidR="00CB5133" w:rsidRPr="00D60938">
        <w:rPr>
          <w:rFonts w:ascii="Times New Roman" w:hAnsi="Times New Roman" w:cs="Times New Roman"/>
          <w:sz w:val="28"/>
          <w:szCs w:val="28"/>
        </w:rPr>
        <w:t xml:space="preserve"> пользоваться ровностью голоса на всем его протяжении,</w:t>
      </w:r>
    </w:p>
    <w:p w:rsidR="00CB5133" w:rsidRPr="00D60938" w:rsidRDefault="00CB5133" w:rsidP="00D60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3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B5133" w:rsidRDefault="00CB5133" w:rsidP="00AB2573">
      <w:pPr>
        <w:pStyle w:val="ae"/>
        <w:rPr>
          <w:rFonts w:ascii="Times New Roman" w:hAnsi="Times New Roman"/>
          <w:sz w:val="28"/>
          <w:szCs w:val="28"/>
        </w:rPr>
      </w:pPr>
      <w:r w:rsidRPr="00AB2573">
        <w:rPr>
          <w:rFonts w:ascii="Times New Roman" w:hAnsi="Times New Roman"/>
          <w:sz w:val="28"/>
          <w:szCs w:val="28"/>
        </w:rPr>
        <w:t xml:space="preserve">- самостоятельно осваивать и анализировать музыкальный материал,                             -  самостоятельно работать над осмыслением сценического образа,                                                  -  работать над качеством звука,                                                                                                     -  исполнять  </w:t>
      </w:r>
      <w:r w:rsidR="00B72E80" w:rsidRPr="00AB2573">
        <w:rPr>
          <w:rFonts w:ascii="Times New Roman" w:hAnsi="Times New Roman"/>
          <w:sz w:val="28"/>
          <w:szCs w:val="28"/>
        </w:rPr>
        <w:t>двух</w:t>
      </w:r>
      <w:r w:rsidRPr="00AB2573">
        <w:rPr>
          <w:rFonts w:ascii="Times New Roman" w:hAnsi="Times New Roman"/>
          <w:sz w:val="28"/>
          <w:szCs w:val="28"/>
        </w:rPr>
        <w:t xml:space="preserve">голосные </w:t>
      </w:r>
      <w:r w:rsidR="00B72E80" w:rsidRPr="00AB2573">
        <w:rPr>
          <w:rFonts w:ascii="Times New Roman" w:hAnsi="Times New Roman"/>
          <w:sz w:val="28"/>
          <w:szCs w:val="28"/>
        </w:rPr>
        <w:t xml:space="preserve"> </w:t>
      </w:r>
      <w:r w:rsidRPr="00AB2573">
        <w:rPr>
          <w:rFonts w:ascii="Times New Roman" w:hAnsi="Times New Roman"/>
          <w:sz w:val="28"/>
          <w:szCs w:val="28"/>
        </w:rPr>
        <w:t xml:space="preserve">произведения с </w:t>
      </w:r>
      <w:r w:rsidR="00B72E80" w:rsidRPr="00AB2573">
        <w:rPr>
          <w:rFonts w:ascii="Times New Roman" w:hAnsi="Times New Roman"/>
          <w:sz w:val="28"/>
          <w:szCs w:val="28"/>
        </w:rPr>
        <w:t xml:space="preserve">элементами </w:t>
      </w:r>
      <w:proofErr w:type="spellStart"/>
      <w:r w:rsidR="00B72E80" w:rsidRPr="00AB2573">
        <w:rPr>
          <w:rFonts w:ascii="Times New Roman" w:hAnsi="Times New Roman"/>
          <w:sz w:val="28"/>
          <w:szCs w:val="28"/>
        </w:rPr>
        <w:t>трёхголосия</w:t>
      </w:r>
      <w:proofErr w:type="spellEnd"/>
      <w:r w:rsidR="00B72E80" w:rsidRPr="00AB2573">
        <w:rPr>
          <w:rFonts w:ascii="Times New Roman" w:hAnsi="Times New Roman"/>
          <w:sz w:val="28"/>
          <w:szCs w:val="28"/>
        </w:rPr>
        <w:t xml:space="preserve">;                                    - исполнять несложные произведения </w:t>
      </w:r>
      <w:r w:rsidR="00B72E80" w:rsidRPr="00AB2573">
        <w:rPr>
          <w:rFonts w:ascii="Times New Roman" w:hAnsi="Times New Roman"/>
          <w:sz w:val="28"/>
          <w:szCs w:val="28"/>
          <w:lang w:val="en-US"/>
        </w:rPr>
        <w:t>a</w:t>
      </w:r>
      <w:r w:rsidR="00B72E80" w:rsidRPr="00AB2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E80" w:rsidRPr="00AB2573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="00B72E80" w:rsidRPr="00AB2573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- двигаться на сцене, иметь навыки </w:t>
      </w:r>
      <w:proofErr w:type="spellStart"/>
      <w:r w:rsidR="00B72E80" w:rsidRPr="00AB2573">
        <w:rPr>
          <w:rFonts w:ascii="Times New Roman" w:hAnsi="Times New Roman"/>
          <w:sz w:val="28"/>
          <w:szCs w:val="28"/>
        </w:rPr>
        <w:t>сценодвижения</w:t>
      </w:r>
      <w:proofErr w:type="spellEnd"/>
      <w:r w:rsidR="00B72E80" w:rsidRPr="00AB2573">
        <w:rPr>
          <w:rFonts w:ascii="Times New Roman" w:hAnsi="Times New Roman"/>
          <w:sz w:val="28"/>
          <w:szCs w:val="28"/>
        </w:rPr>
        <w:t>.</w:t>
      </w:r>
    </w:p>
    <w:p w:rsidR="00AB2573" w:rsidRDefault="00AB2573" w:rsidP="00AB2573">
      <w:pPr>
        <w:pStyle w:val="ae"/>
        <w:rPr>
          <w:rFonts w:ascii="Times New Roman" w:hAnsi="Times New Roman"/>
          <w:sz w:val="28"/>
          <w:szCs w:val="28"/>
        </w:rPr>
      </w:pPr>
    </w:p>
    <w:sectPr w:rsidR="00AB2573" w:rsidSect="009C0B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C2" w:rsidRDefault="004C4DC2" w:rsidP="00D506E8">
      <w:pPr>
        <w:spacing w:after="0" w:line="240" w:lineRule="auto"/>
      </w:pPr>
      <w:r>
        <w:separator/>
      </w:r>
    </w:p>
  </w:endnote>
  <w:endnote w:type="continuationSeparator" w:id="0">
    <w:p w:rsidR="004C4DC2" w:rsidRDefault="004C4DC2" w:rsidP="00D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C2" w:rsidRDefault="004C4DC2" w:rsidP="00D506E8">
      <w:pPr>
        <w:spacing w:after="0" w:line="240" w:lineRule="auto"/>
      </w:pPr>
      <w:r>
        <w:separator/>
      </w:r>
    </w:p>
  </w:footnote>
  <w:footnote w:type="continuationSeparator" w:id="0">
    <w:p w:rsidR="004C4DC2" w:rsidRDefault="004C4DC2" w:rsidP="00D5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640"/>
    <w:multiLevelType w:val="hybridMultilevel"/>
    <w:tmpl w:val="98AC96D6"/>
    <w:lvl w:ilvl="0" w:tplc="DF045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7692"/>
    <w:multiLevelType w:val="hybridMultilevel"/>
    <w:tmpl w:val="DC6C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1D0F"/>
    <w:multiLevelType w:val="hybridMultilevel"/>
    <w:tmpl w:val="3D5A2226"/>
    <w:lvl w:ilvl="0" w:tplc="6A4A1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1557"/>
    <w:multiLevelType w:val="hybridMultilevel"/>
    <w:tmpl w:val="C98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650EC"/>
    <w:multiLevelType w:val="hybridMultilevel"/>
    <w:tmpl w:val="DAC4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23AE"/>
    <w:multiLevelType w:val="multilevel"/>
    <w:tmpl w:val="254C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5C5708"/>
    <w:multiLevelType w:val="hybridMultilevel"/>
    <w:tmpl w:val="5EB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41BAA"/>
    <w:multiLevelType w:val="hybridMultilevel"/>
    <w:tmpl w:val="17EA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33B93"/>
    <w:multiLevelType w:val="hybridMultilevel"/>
    <w:tmpl w:val="4008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949"/>
    <w:rsid w:val="00000DB1"/>
    <w:rsid w:val="00013210"/>
    <w:rsid w:val="00035815"/>
    <w:rsid w:val="000430B1"/>
    <w:rsid w:val="00065015"/>
    <w:rsid w:val="00082E4E"/>
    <w:rsid w:val="00084A37"/>
    <w:rsid w:val="000C3043"/>
    <w:rsid w:val="000F018F"/>
    <w:rsid w:val="00106D36"/>
    <w:rsid w:val="0012742A"/>
    <w:rsid w:val="00150791"/>
    <w:rsid w:val="0017233B"/>
    <w:rsid w:val="001943A1"/>
    <w:rsid w:val="00194692"/>
    <w:rsid w:val="001949E3"/>
    <w:rsid w:val="001A0655"/>
    <w:rsid w:val="001B763D"/>
    <w:rsid w:val="002543FD"/>
    <w:rsid w:val="002723A8"/>
    <w:rsid w:val="00283D80"/>
    <w:rsid w:val="00295094"/>
    <w:rsid w:val="002A59BF"/>
    <w:rsid w:val="002E208A"/>
    <w:rsid w:val="00312D16"/>
    <w:rsid w:val="00320A01"/>
    <w:rsid w:val="003302E3"/>
    <w:rsid w:val="0036272C"/>
    <w:rsid w:val="003B108C"/>
    <w:rsid w:val="003B58C7"/>
    <w:rsid w:val="003C65C0"/>
    <w:rsid w:val="003D2D02"/>
    <w:rsid w:val="00403F33"/>
    <w:rsid w:val="004306E8"/>
    <w:rsid w:val="00461331"/>
    <w:rsid w:val="00461785"/>
    <w:rsid w:val="004839F8"/>
    <w:rsid w:val="00495372"/>
    <w:rsid w:val="004B3E4B"/>
    <w:rsid w:val="004C4DC2"/>
    <w:rsid w:val="004D0A35"/>
    <w:rsid w:val="004E0949"/>
    <w:rsid w:val="00506699"/>
    <w:rsid w:val="005075AC"/>
    <w:rsid w:val="00522999"/>
    <w:rsid w:val="005274D3"/>
    <w:rsid w:val="00535F29"/>
    <w:rsid w:val="00546D6D"/>
    <w:rsid w:val="00561FBB"/>
    <w:rsid w:val="00565DB5"/>
    <w:rsid w:val="00585A14"/>
    <w:rsid w:val="005D58D2"/>
    <w:rsid w:val="005F5C28"/>
    <w:rsid w:val="006148E4"/>
    <w:rsid w:val="00627598"/>
    <w:rsid w:val="006311D6"/>
    <w:rsid w:val="00671331"/>
    <w:rsid w:val="006728CB"/>
    <w:rsid w:val="006A3207"/>
    <w:rsid w:val="006F7A1F"/>
    <w:rsid w:val="0070152E"/>
    <w:rsid w:val="00707CB0"/>
    <w:rsid w:val="00717F99"/>
    <w:rsid w:val="007211E5"/>
    <w:rsid w:val="0072261B"/>
    <w:rsid w:val="0076458D"/>
    <w:rsid w:val="00786C99"/>
    <w:rsid w:val="007A4381"/>
    <w:rsid w:val="007F4C9C"/>
    <w:rsid w:val="008029B4"/>
    <w:rsid w:val="008171B6"/>
    <w:rsid w:val="0085649A"/>
    <w:rsid w:val="0086619C"/>
    <w:rsid w:val="008759FD"/>
    <w:rsid w:val="00890317"/>
    <w:rsid w:val="008F6D5F"/>
    <w:rsid w:val="00933193"/>
    <w:rsid w:val="00981BAA"/>
    <w:rsid w:val="009B4734"/>
    <w:rsid w:val="009B745F"/>
    <w:rsid w:val="009C0B7D"/>
    <w:rsid w:val="009D21D9"/>
    <w:rsid w:val="00A149FE"/>
    <w:rsid w:val="00A64942"/>
    <w:rsid w:val="00A727BF"/>
    <w:rsid w:val="00A74496"/>
    <w:rsid w:val="00A7479A"/>
    <w:rsid w:val="00AA5AB1"/>
    <w:rsid w:val="00AB0C9A"/>
    <w:rsid w:val="00AB2573"/>
    <w:rsid w:val="00AB313D"/>
    <w:rsid w:val="00AD2EE4"/>
    <w:rsid w:val="00B005AD"/>
    <w:rsid w:val="00B4049D"/>
    <w:rsid w:val="00B53265"/>
    <w:rsid w:val="00B55E8F"/>
    <w:rsid w:val="00B6310C"/>
    <w:rsid w:val="00B70407"/>
    <w:rsid w:val="00B72E80"/>
    <w:rsid w:val="00B81A23"/>
    <w:rsid w:val="00B85CBE"/>
    <w:rsid w:val="00B87FE3"/>
    <w:rsid w:val="00B9720A"/>
    <w:rsid w:val="00BA6EDC"/>
    <w:rsid w:val="00BB52CA"/>
    <w:rsid w:val="00BC1EB3"/>
    <w:rsid w:val="00BC30CD"/>
    <w:rsid w:val="00C03820"/>
    <w:rsid w:val="00C23B6C"/>
    <w:rsid w:val="00C2411B"/>
    <w:rsid w:val="00C52611"/>
    <w:rsid w:val="00C56EC4"/>
    <w:rsid w:val="00C649A0"/>
    <w:rsid w:val="00C65355"/>
    <w:rsid w:val="00C66F17"/>
    <w:rsid w:val="00C97C64"/>
    <w:rsid w:val="00CB5133"/>
    <w:rsid w:val="00CF71E3"/>
    <w:rsid w:val="00D352A3"/>
    <w:rsid w:val="00D506E8"/>
    <w:rsid w:val="00D60938"/>
    <w:rsid w:val="00DA1660"/>
    <w:rsid w:val="00DA627B"/>
    <w:rsid w:val="00DF16BB"/>
    <w:rsid w:val="00E24D6D"/>
    <w:rsid w:val="00E531BF"/>
    <w:rsid w:val="00E615F3"/>
    <w:rsid w:val="00E719E0"/>
    <w:rsid w:val="00E93CD3"/>
    <w:rsid w:val="00EA3AA3"/>
    <w:rsid w:val="00EA5BD5"/>
    <w:rsid w:val="00EB001E"/>
    <w:rsid w:val="00EC0B4F"/>
    <w:rsid w:val="00EC7C6F"/>
    <w:rsid w:val="00EE3206"/>
    <w:rsid w:val="00F04650"/>
    <w:rsid w:val="00F15636"/>
    <w:rsid w:val="00F17C33"/>
    <w:rsid w:val="00F53CCD"/>
    <w:rsid w:val="00F57344"/>
    <w:rsid w:val="00F65794"/>
    <w:rsid w:val="00F7076B"/>
    <w:rsid w:val="00F74F22"/>
    <w:rsid w:val="00F9304D"/>
    <w:rsid w:val="00FB28CF"/>
    <w:rsid w:val="00F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1EB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0791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C56EC4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4839F8"/>
    <w:rPr>
      <w:b/>
      <w:bCs/>
    </w:rPr>
  </w:style>
  <w:style w:type="character" w:styleId="a8">
    <w:name w:val="Hyperlink"/>
    <w:basedOn w:val="a0"/>
    <w:uiPriority w:val="99"/>
    <w:semiHidden/>
    <w:unhideWhenUsed/>
    <w:rsid w:val="004839F8"/>
    <w:rPr>
      <w:color w:val="0000FF"/>
      <w:u w:val="single"/>
    </w:rPr>
  </w:style>
  <w:style w:type="character" w:styleId="a9">
    <w:name w:val="Emphasis"/>
    <w:basedOn w:val="a0"/>
    <w:uiPriority w:val="20"/>
    <w:qFormat/>
    <w:rsid w:val="008759FD"/>
    <w:rPr>
      <w:i/>
      <w:iCs/>
    </w:rPr>
  </w:style>
  <w:style w:type="paragraph" w:styleId="aa">
    <w:name w:val="header"/>
    <w:basedOn w:val="a"/>
    <w:link w:val="ab"/>
    <w:uiPriority w:val="99"/>
    <w:unhideWhenUsed/>
    <w:rsid w:val="00D5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06E8"/>
  </w:style>
  <w:style w:type="paragraph" w:styleId="ac">
    <w:name w:val="footer"/>
    <w:basedOn w:val="a"/>
    <w:link w:val="ad"/>
    <w:uiPriority w:val="99"/>
    <w:unhideWhenUsed/>
    <w:rsid w:val="00D5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06E8"/>
  </w:style>
  <w:style w:type="paragraph" w:styleId="ae">
    <w:name w:val="No Spacing"/>
    <w:link w:val="af"/>
    <w:uiPriority w:val="1"/>
    <w:qFormat/>
    <w:rsid w:val="00B87F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uiPriority w:val="99"/>
    <w:rsid w:val="00B87FE3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9C0B7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94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9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008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45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25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602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308">
          <w:marLeft w:val="30"/>
          <w:marRight w:val="45"/>
          <w:marTop w:val="0"/>
          <w:marBottom w:val="0"/>
          <w:divBdr>
            <w:top w:val="single" w:sz="6" w:space="4" w:color="770000"/>
            <w:left w:val="single" w:sz="6" w:space="4" w:color="770000"/>
            <w:bottom w:val="single" w:sz="6" w:space="4" w:color="770000"/>
            <w:right w:val="single" w:sz="6" w:space="4" w:color="770000"/>
          </w:divBdr>
          <w:divsChild>
            <w:div w:id="1593049705">
              <w:marLeft w:val="0"/>
              <w:marRight w:val="0"/>
              <w:marTop w:val="0"/>
              <w:marBottom w:val="0"/>
              <w:divBdr>
                <w:top w:val="single" w:sz="6" w:space="4" w:color="770000"/>
                <w:left w:val="single" w:sz="6" w:space="4" w:color="770000"/>
                <w:bottom w:val="single" w:sz="6" w:space="4" w:color="770000"/>
                <w:right w:val="single" w:sz="6" w:space="4" w:color="770000"/>
              </w:divBdr>
              <w:divsChild>
                <w:div w:id="653293419">
                  <w:marLeft w:val="75"/>
                  <w:marRight w:val="75"/>
                  <w:marTop w:val="75"/>
                  <w:marBottom w:val="75"/>
                  <w:divBdr>
                    <w:top w:val="single" w:sz="18" w:space="5" w:color="C8C8C8"/>
                    <w:left w:val="single" w:sz="18" w:space="5" w:color="C8C8C8"/>
                    <w:bottom w:val="single" w:sz="18" w:space="5" w:color="C8C8C8"/>
                    <w:right w:val="single" w:sz="18" w:space="5" w:color="C8C8C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B40D-E86C-41A6-B224-AD5FA744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2018-01-09T10:41:00Z</cp:lastPrinted>
  <dcterms:created xsi:type="dcterms:W3CDTF">2017-11-12T21:28:00Z</dcterms:created>
  <dcterms:modified xsi:type="dcterms:W3CDTF">2018-01-11T07:55:00Z</dcterms:modified>
</cp:coreProperties>
</file>